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C925" w14:textId="59C24F7C" w:rsidR="00D05CF3" w:rsidRPr="00D05CF3" w:rsidRDefault="00B932CF" w:rsidP="00D05CF3">
      <w:r>
        <w:rPr>
          <w:b/>
          <w:bCs/>
          <w:noProof/>
        </w:rPr>
        <mc:AlternateContent>
          <mc:Choice Requires="wps">
            <w:drawing>
              <wp:anchor distT="0" distB="0" distL="114300" distR="114300" simplePos="0" relativeHeight="251659264" behindDoc="0" locked="0" layoutInCell="1" allowOverlap="1" wp14:anchorId="0E703F69" wp14:editId="1902B74B">
                <wp:simplePos x="0" y="0"/>
                <wp:positionH relativeFrom="column">
                  <wp:posOffset>2091690</wp:posOffset>
                </wp:positionH>
                <wp:positionV relativeFrom="paragraph">
                  <wp:posOffset>356235</wp:posOffset>
                </wp:positionV>
                <wp:extent cx="2724150" cy="1895475"/>
                <wp:effectExtent l="0" t="0" r="0" b="9525"/>
                <wp:wrapNone/>
                <wp:docPr id="1296571292" name="Tekstvak 1"/>
                <wp:cNvGraphicFramePr/>
                <a:graphic xmlns:a="http://schemas.openxmlformats.org/drawingml/2006/main">
                  <a:graphicData uri="http://schemas.microsoft.com/office/word/2010/wordprocessingShape">
                    <wps:wsp>
                      <wps:cNvSpPr txBox="1"/>
                      <wps:spPr>
                        <a:xfrm>
                          <a:off x="0" y="0"/>
                          <a:ext cx="2724150" cy="1895475"/>
                        </a:xfrm>
                        <a:prstGeom prst="rect">
                          <a:avLst/>
                        </a:prstGeom>
                        <a:solidFill>
                          <a:schemeClr val="lt1"/>
                        </a:solidFill>
                        <a:ln w="6350">
                          <a:noFill/>
                        </a:ln>
                      </wps:spPr>
                      <wps:txbx>
                        <w:txbxContent>
                          <w:p w14:paraId="225B9EE8" w14:textId="2061719C" w:rsidR="00B932CF" w:rsidRPr="00B932CF" w:rsidRDefault="00B932CF" w:rsidP="00B932CF">
                            <w:proofErr w:type="gramStart"/>
                            <w:r w:rsidRPr="00B932CF">
                              <w:rPr>
                                <w:b/>
                                <w:bCs/>
                              </w:rPr>
                              <w:t>kurkuma</w:t>
                            </w:r>
                            <w:proofErr w:type="gramEnd"/>
                            <w:r w:rsidRPr="00B932CF">
                              <w:br/>
                            </w:r>
                            <w:r w:rsidRPr="00B932CF">
                              <w:rPr>
                                <w:b/>
                                <w:bCs/>
                              </w:rPr>
                              <w:t>currypoeder</w:t>
                            </w:r>
                            <w:r>
                              <w:rPr>
                                <w:b/>
                                <w:bCs/>
                              </w:rPr>
                              <w:br/>
                            </w:r>
                            <w:r w:rsidRPr="00B932CF">
                              <w:rPr>
                                <w:b/>
                                <w:bCs/>
                              </w:rPr>
                              <w:t>maïzena</w:t>
                            </w:r>
                            <w:r>
                              <w:rPr>
                                <w:b/>
                                <w:bCs/>
                              </w:rPr>
                              <w:br/>
                            </w:r>
                            <w:r w:rsidRPr="00B932CF">
                              <w:rPr>
                                <w:b/>
                                <w:bCs/>
                              </w:rPr>
                              <w:t>peterselie</w:t>
                            </w:r>
                            <w:r>
                              <w:rPr>
                                <w:b/>
                                <w:bCs/>
                              </w:rPr>
                              <w:br/>
                            </w:r>
                            <w:r w:rsidRPr="00B932CF">
                              <w:rPr>
                                <w:b/>
                                <w:bCs/>
                              </w:rPr>
                              <w:t>bloemkool</w:t>
                            </w:r>
                            <w:r>
                              <w:rPr>
                                <w:b/>
                                <w:bCs/>
                              </w:rPr>
                              <w:br/>
                            </w:r>
                            <w:r w:rsidRPr="00B932CF">
                              <w:rPr>
                                <w:b/>
                                <w:bCs/>
                              </w:rPr>
                              <w:t>nootmuskaat</w:t>
                            </w:r>
                            <w:r>
                              <w:rPr>
                                <w:b/>
                                <w:bCs/>
                              </w:rPr>
                              <w:br/>
                            </w:r>
                            <w:r w:rsidRPr="00B932CF">
                              <w:rPr>
                                <w:b/>
                                <w:bCs/>
                              </w:rPr>
                              <w:t>waterkers</w:t>
                            </w:r>
                            <w:r>
                              <w:rPr>
                                <w:b/>
                                <w:bCs/>
                              </w:rPr>
                              <w:br/>
                            </w:r>
                            <w:r w:rsidRPr="00B932CF">
                              <w:rPr>
                                <w:b/>
                                <w:bCs/>
                              </w:rPr>
                              <w:t>microgroenten</w:t>
                            </w:r>
                            <w:r>
                              <w:rPr>
                                <w:b/>
                                <w:bCs/>
                              </w:rPr>
                              <w:br/>
                            </w:r>
                            <w:r w:rsidRPr="00B932CF">
                              <w:rPr>
                                <w:b/>
                                <w:bCs/>
                              </w:rPr>
                              <w:t>zalmeitjes</w:t>
                            </w:r>
                          </w:p>
                          <w:p w14:paraId="30EDDC69" w14:textId="77777777" w:rsidR="00B932CF" w:rsidRDefault="00B932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703F69" id="_x0000_t202" coordsize="21600,21600" o:spt="202" path="m,l,21600r21600,l21600,xe">
                <v:stroke joinstyle="miter"/>
                <v:path gradientshapeok="t" o:connecttype="rect"/>
              </v:shapetype>
              <v:shape id="Tekstvak 1" o:spid="_x0000_s1026" type="#_x0000_t202" style="position:absolute;margin-left:164.7pt;margin-top:28.05pt;width:214.5pt;height:14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" fillcolor="white [3201]" stroked="f" strokeweight=".5pt">
                <v:textbox>
                  <w:txbxContent>
                    <w:p w14:paraId="225B9EE8" w14:textId="2061719C" w:rsidR="00B932CF" w:rsidRPr="00B932CF" w:rsidRDefault="00B932CF" w:rsidP="00B932CF">
                      <w:proofErr w:type="gramStart"/>
                      <w:r w:rsidRPr="00B932CF">
                        <w:rPr>
                          <w:b/>
                          <w:bCs/>
                        </w:rPr>
                        <w:t>kurkuma</w:t>
                      </w:r>
                      <w:proofErr w:type="gramEnd"/>
                      <w:r w:rsidRPr="00B932CF">
                        <w:br/>
                      </w:r>
                      <w:r w:rsidRPr="00B932CF">
                        <w:rPr>
                          <w:b/>
                          <w:bCs/>
                        </w:rPr>
                        <w:t>currypoeder</w:t>
                      </w:r>
                      <w:r>
                        <w:rPr>
                          <w:b/>
                          <w:bCs/>
                        </w:rPr>
                        <w:br/>
                      </w:r>
                      <w:r w:rsidRPr="00B932CF">
                        <w:rPr>
                          <w:b/>
                          <w:bCs/>
                        </w:rPr>
                        <w:t>maïzena</w:t>
                      </w:r>
                      <w:r>
                        <w:rPr>
                          <w:b/>
                          <w:bCs/>
                        </w:rPr>
                        <w:br/>
                      </w:r>
                      <w:r w:rsidRPr="00B932CF">
                        <w:rPr>
                          <w:b/>
                          <w:bCs/>
                        </w:rPr>
                        <w:t>peterselie</w:t>
                      </w:r>
                      <w:r>
                        <w:rPr>
                          <w:b/>
                          <w:bCs/>
                        </w:rPr>
                        <w:br/>
                      </w:r>
                      <w:r w:rsidRPr="00B932CF">
                        <w:rPr>
                          <w:b/>
                          <w:bCs/>
                        </w:rPr>
                        <w:t>bloemkool</w:t>
                      </w:r>
                      <w:r>
                        <w:rPr>
                          <w:b/>
                          <w:bCs/>
                        </w:rPr>
                        <w:br/>
                      </w:r>
                      <w:r w:rsidRPr="00B932CF">
                        <w:rPr>
                          <w:b/>
                          <w:bCs/>
                        </w:rPr>
                        <w:t>nootmuskaat</w:t>
                      </w:r>
                      <w:r>
                        <w:rPr>
                          <w:b/>
                          <w:bCs/>
                        </w:rPr>
                        <w:br/>
                      </w:r>
                      <w:r w:rsidRPr="00B932CF">
                        <w:rPr>
                          <w:b/>
                          <w:bCs/>
                        </w:rPr>
                        <w:t>waterkers</w:t>
                      </w:r>
                      <w:r>
                        <w:rPr>
                          <w:b/>
                          <w:bCs/>
                        </w:rPr>
                        <w:br/>
                      </w:r>
                      <w:r w:rsidRPr="00B932CF">
                        <w:rPr>
                          <w:b/>
                          <w:bCs/>
                        </w:rPr>
                        <w:t>microgroenten</w:t>
                      </w:r>
                      <w:r>
                        <w:rPr>
                          <w:b/>
                          <w:bCs/>
                        </w:rPr>
                        <w:br/>
                      </w:r>
                      <w:r w:rsidRPr="00B932CF">
                        <w:rPr>
                          <w:b/>
                          <w:bCs/>
                        </w:rPr>
                        <w:t>zalmeitjes</w:t>
                      </w:r>
                    </w:p>
                    <w:p w14:paraId="30EDDC69" w14:textId="77777777" w:rsidR="00B932CF" w:rsidRDefault="00B932CF"/>
                  </w:txbxContent>
                </v:textbox>
              </v:shape>
            </w:pict>
          </mc:Fallback>
        </mc:AlternateContent>
      </w:r>
      <w:r>
        <w:rPr>
          <w:b/>
          <w:bCs/>
        </w:rPr>
        <w:t>S</w:t>
      </w:r>
      <w:r w:rsidR="00D05CF3" w:rsidRPr="00D05CF3">
        <w:rPr>
          <w:b/>
          <w:bCs/>
        </w:rPr>
        <w:t>krei in kerrieroomsaus</w:t>
      </w:r>
      <w:r>
        <w:pict w14:anchorId="60336E40">
          <v:rect id="_x0000_i1025" style="width:0;height:1.5pt" o:hralign="center" o:hrstd="t" o:hr="t" fillcolor="#a0a0a0" stroked="f"/>
        </w:pict>
      </w:r>
    </w:p>
    <w:p w14:paraId="1988FFB0" w14:textId="4234EF99" w:rsidR="00B932CF" w:rsidRPr="00B932CF" w:rsidRDefault="00B932CF" w:rsidP="00B932CF">
      <w:proofErr w:type="spellStart"/>
      <w:proofErr w:type="gramStart"/>
      <w:r w:rsidRPr="00B932CF">
        <w:rPr>
          <w:b/>
          <w:bCs/>
        </w:rPr>
        <w:t>skrei</w:t>
      </w:r>
      <w:proofErr w:type="spellEnd"/>
      <w:proofErr w:type="gramEnd"/>
      <w:r w:rsidRPr="00B932CF">
        <w:rPr>
          <w:b/>
          <w:bCs/>
        </w:rPr>
        <w:t xml:space="preserve"> op vel</w:t>
      </w:r>
      <w:r>
        <w:rPr>
          <w:b/>
          <w:bCs/>
        </w:rPr>
        <w:br/>
      </w:r>
      <w:hyperlink r:id="rId4" w:history="1">
        <w:r w:rsidRPr="00B932CF">
          <w:rPr>
            <w:rStyle w:val="Hyperlink"/>
            <w:b/>
            <w:bCs/>
          </w:rPr>
          <w:t>visbouillon</w:t>
        </w:r>
      </w:hyperlink>
      <w:r>
        <w:br/>
      </w:r>
      <w:r w:rsidRPr="00B932CF">
        <w:rPr>
          <w:b/>
          <w:bCs/>
        </w:rPr>
        <w:t>boter</w:t>
      </w:r>
      <w:r>
        <w:rPr>
          <w:b/>
          <w:bCs/>
        </w:rPr>
        <w:br/>
      </w:r>
      <w:r w:rsidRPr="00B932CF">
        <w:rPr>
          <w:b/>
          <w:bCs/>
        </w:rPr>
        <w:t>sjalot</w:t>
      </w:r>
      <w:r>
        <w:rPr>
          <w:b/>
          <w:bCs/>
        </w:rPr>
        <w:br/>
      </w:r>
      <w:r w:rsidRPr="00B932CF">
        <w:rPr>
          <w:b/>
          <w:bCs/>
        </w:rPr>
        <w:t>knoflook</w:t>
      </w:r>
      <w:r>
        <w:rPr>
          <w:b/>
          <w:bCs/>
        </w:rPr>
        <w:br/>
      </w:r>
      <w:r w:rsidRPr="00B932CF">
        <w:rPr>
          <w:b/>
          <w:bCs/>
        </w:rPr>
        <w:t>visbouillon</w:t>
      </w:r>
      <w:r>
        <w:rPr>
          <w:b/>
          <w:bCs/>
        </w:rPr>
        <w:br/>
      </w:r>
      <w:r w:rsidRPr="00B932CF">
        <w:rPr>
          <w:b/>
          <w:bCs/>
        </w:rPr>
        <w:t>room</w:t>
      </w:r>
      <w:r>
        <w:rPr>
          <w:b/>
          <w:bCs/>
        </w:rPr>
        <w:br/>
      </w:r>
      <w:r w:rsidRPr="00B932CF">
        <w:rPr>
          <w:b/>
          <w:bCs/>
        </w:rPr>
        <w:t>peper en zout</w:t>
      </w:r>
    </w:p>
    <w:p w14:paraId="665ACBD4" w14:textId="77777777" w:rsidR="001305A8" w:rsidRDefault="001305A8"/>
    <w:p w14:paraId="0EB7CCEA" w14:textId="77777777" w:rsidR="00B932CF" w:rsidRPr="00B932CF" w:rsidRDefault="00B932CF" w:rsidP="00B932CF">
      <w:r w:rsidRPr="00B932CF">
        <w:rPr>
          <w:b/>
          <w:bCs/>
        </w:rPr>
        <w:t>Skrei</w:t>
      </w:r>
      <w:r w:rsidRPr="00B932CF">
        <w:t xml:space="preserve">. Maak een kruidige </w:t>
      </w:r>
      <w:hyperlink r:id="rId5" w:history="1">
        <w:r w:rsidRPr="00B932CF">
          <w:rPr>
            <w:rStyle w:val="Hyperlink"/>
            <w:b/>
            <w:bCs/>
          </w:rPr>
          <w:t>visbouillon</w:t>
        </w:r>
      </w:hyperlink>
      <w:r w:rsidRPr="00B932CF">
        <w:t xml:space="preserve">. Laat die even doorkoken en verlaag dan de temperatuur onder het kookpunt. Pocheer de vismoot in één geheel in een diepe pan met de </w:t>
      </w:r>
      <w:proofErr w:type="spellStart"/>
      <w:r w:rsidRPr="00B932CF">
        <w:t>velkant</w:t>
      </w:r>
      <w:proofErr w:type="spellEnd"/>
      <w:r w:rsidRPr="00B932CF">
        <w:t xml:space="preserve"> onder. Pocheer tot de vismoot uiteenvalt in lamellen. Maak die voorzichtig los van het vel. Laat ze uitlekken en houdt ze warm. Zeef de pocheerbouillon in een pannetje.</w:t>
      </w:r>
    </w:p>
    <w:p w14:paraId="0482DD7C" w14:textId="77777777" w:rsidR="00B932CF" w:rsidRPr="00B932CF" w:rsidRDefault="00B932CF" w:rsidP="00B932CF">
      <w:r w:rsidRPr="00B932CF">
        <w:rPr>
          <w:b/>
          <w:bCs/>
        </w:rPr>
        <w:t>Kerrieroomsaus</w:t>
      </w:r>
      <w:r w:rsidRPr="00B932CF">
        <w:t xml:space="preserve">. Smelt een flinke klomp boter in een pan. Voeg een paar fijngesneden sjalotten en half zoveel knoflook toe. Fruit beiden samen in de boter tot ze zacht zijn. Voeg de pocheerbouillon toe en breng het mengsel aan de kook. Laat met een kwart inkoken. Zeef deze bouillon. </w:t>
      </w:r>
    </w:p>
    <w:p w14:paraId="7531E8C7" w14:textId="77777777" w:rsidR="00B932CF" w:rsidRPr="00B932CF" w:rsidRDefault="00B932CF" w:rsidP="00B932CF">
      <w:r w:rsidRPr="00B932CF">
        <w:t>Giet een flesje culinaire room bij de gezeefde bouillon. Kruid met een eetlepel kerriepoeder en evenveel kurkuma. Breng op smaak met peper en zout. Zoek de juiste balans tussen deze vier ingrediënten, zodat de saus zacht blijft maar toch smaakvol is. Breng lichtjes aan de kook en bindt de saus met een paar eetlepels maïzena opgelost in water.</w:t>
      </w:r>
    </w:p>
    <w:p w14:paraId="4848D7C8" w14:textId="77777777" w:rsidR="00B932CF" w:rsidRPr="00B932CF" w:rsidRDefault="00B932CF" w:rsidP="00B932CF">
      <w:r w:rsidRPr="00B932CF">
        <w:rPr>
          <w:b/>
          <w:bCs/>
        </w:rPr>
        <w:t>Bloemkoolpuree</w:t>
      </w:r>
      <w:r w:rsidRPr="00B932CF">
        <w:t>. Haal alle roosjes van een volledige bloemkool. Stoom ze gaar. Doe ze in een blender samen met een flinke klont boter en een flesje culinaire room. Kruid met peper, zout en nootmuskaat. Pureer tot een gladde massa. Zet warm weg.</w:t>
      </w:r>
    </w:p>
    <w:p w14:paraId="46138F51" w14:textId="77777777" w:rsidR="00B932CF" w:rsidRPr="00B932CF" w:rsidRDefault="00B932CF" w:rsidP="00B932CF">
      <w:r w:rsidRPr="00B932CF">
        <w:rPr>
          <w:b/>
          <w:bCs/>
        </w:rPr>
        <w:t>Op het bord</w:t>
      </w:r>
      <w:r w:rsidRPr="00B932CF">
        <w:t xml:space="preserve">: kies indien voorhanden, voor sombreroborden met een vlakke rand en een diepe kom in het midden. Schep daarin een pollepel bloemkoolpuree. Schik daarop de lamellen van de </w:t>
      </w:r>
      <w:proofErr w:type="spellStart"/>
      <w:r w:rsidRPr="00B932CF">
        <w:t>skrei</w:t>
      </w:r>
      <w:proofErr w:type="spellEnd"/>
      <w:r w:rsidRPr="00B932CF">
        <w:t xml:space="preserve"> tot een mooi torentje. Overgiet met kerrieroomsaus. Werk af met microkruiden, zoals hier met scheuten van rode biet. En verder met zalmeitjes en waterkersblaadjes.</w:t>
      </w:r>
    </w:p>
    <w:p w14:paraId="2DC8A91B" w14:textId="77777777" w:rsidR="00B932CF" w:rsidRDefault="00B932CF"/>
    <w:sectPr w:rsidR="00B932CF" w:rsidSect="00D05CF3">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F3"/>
    <w:rsid w:val="001305A8"/>
    <w:rsid w:val="00437157"/>
    <w:rsid w:val="008D330E"/>
    <w:rsid w:val="00B74EED"/>
    <w:rsid w:val="00B932CF"/>
    <w:rsid w:val="00D05C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ADFB"/>
  <w15:chartTrackingRefBased/>
  <w15:docId w15:val="{1C8417C6-6FA1-4567-A047-857E3170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5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05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05C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05C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05CF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05C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05CF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05CF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05CF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5CF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05CF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05CF3"/>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D05CF3"/>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D05CF3"/>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D05CF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05CF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05CF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05CF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05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5C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5C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5CF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05C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5CF3"/>
    <w:rPr>
      <w:i/>
      <w:iCs/>
      <w:color w:val="404040" w:themeColor="text1" w:themeTint="BF"/>
    </w:rPr>
  </w:style>
  <w:style w:type="paragraph" w:styleId="Lijstalinea">
    <w:name w:val="List Paragraph"/>
    <w:basedOn w:val="Standaard"/>
    <w:uiPriority w:val="34"/>
    <w:qFormat/>
    <w:rsid w:val="00D05CF3"/>
    <w:pPr>
      <w:ind w:left="720"/>
      <w:contextualSpacing/>
    </w:pPr>
  </w:style>
  <w:style w:type="character" w:styleId="Intensievebenadrukking">
    <w:name w:val="Intense Emphasis"/>
    <w:basedOn w:val="Standaardalinea-lettertype"/>
    <w:uiPriority w:val="21"/>
    <w:qFormat/>
    <w:rsid w:val="00D05CF3"/>
    <w:rPr>
      <w:i/>
      <w:iCs/>
      <w:color w:val="2F5496" w:themeColor="accent1" w:themeShade="BF"/>
    </w:rPr>
  </w:style>
  <w:style w:type="paragraph" w:styleId="Duidelijkcitaat">
    <w:name w:val="Intense Quote"/>
    <w:basedOn w:val="Standaard"/>
    <w:next w:val="Standaard"/>
    <w:link w:val="DuidelijkcitaatChar"/>
    <w:uiPriority w:val="30"/>
    <w:qFormat/>
    <w:rsid w:val="00D05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05CF3"/>
    <w:rPr>
      <w:i/>
      <w:iCs/>
      <w:color w:val="2F5496" w:themeColor="accent1" w:themeShade="BF"/>
    </w:rPr>
  </w:style>
  <w:style w:type="character" w:styleId="Intensieveverwijzing">
    <w:name w:val="Intense Reference"/>
    <w:basedOn w:val="Standaardalinea-lettertype"/>
    <w:uiPriority w:val="32"/>
    <w:qFormat/>
    <w:rsid w:val="00D05CF3"/>
    <w:rPr>
      <w:b/>
      <w:bCs/>
      <w:smallCaps/>
      <w:color w:val="2F5496" w:themeColor="accent1" w:themeShade="BF"/>
      <w:spacing w:val="5"/>
    </w:rPr>
  </w:style>
  <w:style w:type="character" w:styleId="Hyperlink">
    <w:name w:val="Hyperlink"/>
    <w:basedOn w:val="Standaardalinea-lettertype"/>
    <w:uiPriority w:val="99"/>
    <w:unhideWhenUsed/>
    <w:rsid w:val="00B932CF"/>
    <w:rPr>
      <w:color w:val="0563C1" w:themeColor="hyperlink"/>
      <w:u w:val="single"/>
    </w:rPr>
  </w:style>
  <w:style w:type="character" w:styleId="Onopgelostemelding">
    <w:name w:val="Unresolved Mention"/>
    <w:basedOn w:val="Standaardalinea-lettertype"/>
    <w:uiPriority w:val="99"/>
    <w:semiHidden/>
    <w:unhideWhenUsed/>
    <w:rsid w:val="00B9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6158.htm" TargetMode="External"/><Relationship Id="rId4" Type="http://schemas.openxmlformats.org/officeDocument/2006/relationships/hyperlink" Target="https://www.creatief-koken.be/basis/61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1524</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2025-03-30T09:49:00Z</dcterms:created>
  <dcterms:modified xsi:type="dcterms:W3CDTF">2025-03-30T09:52:00Z</dcterms:modified>
</cp:coreProperties>
</file>